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6A34" w:rsidRDefault="00526A34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219A914" w14:textId="77777777" w:rsidR="00EB4C3F" w:rsidRPr="00EB4C3F" w:rsidRDefault="00EB4C3F" w:rsidP="00EB4C3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  <w:r w:rsidRPr="00EB4C3F">
        <w:rPr>
          <w:rFonts w:ascii="Arial" w:eastAsia="Bell MT" w:hAnsi="Arial" w:cs="Arial"/>
          <w:b/>
          <w:bCs/>
          <w:iCs/>
          <w:lang w:val="en-US" w:eastAsia="en-CA" w:bidi="en-CA"/>
        </w:rPr>
        <w:t>Royal Proclamation: Perspectives</w:t>
      </w:r>
    </w:p>
    <w:p w14:paraId="4D783111" w14:textId="77777777" w:rsidR="00EB4C3F" w:rsidRPr="00EB4C3F" w:rsidRDefault="00EB4C3F" w:rsidP="00EB4C3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6FF39FC" w14:textId="77777777" w:rsidR="00EB4C3F" w:rsidRPr="00EB4C3F" w:rsidRDefault="00EB4C3F" w:rsidP="00EB4C3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4C3F" w:rsidRPr="00EB4C3F" w14:paraId="3F21CE48" w14:textId="77777777" w:rsidTr="00320B88">
        <w:trPr>
          <w:jc w:val="center"/>
        </w:trPr>
        <w:tc>
          <w:tcPr>
            <w:tcW w:w="3116" w:type="dxa"/>
            <w:shd w:val="clear" w:color="auto" w:fill="EDEDED" w:themeFill="accent3" w:themeFillTint="33"/>
          </w:tcPr>
          <w:p w14:paraId="58604619" w14:textId="77777777" w:rsidR="00EB4C3F" w:rsidRPr="00EB4C3F" w:rsidRDefault="00EB4C3F" w:rsidP="00EB4C3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EB4C3F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Settler</w:t>
            </w:r>
          </w:p>
        </w:tc>
        <w:tc>
          <w:tcPr>
            <w:tcW w:w="3117" w:type="dxa"/>
            <w:shd w:val="clear" w:color="auto" w:fill="EDEDED" w:themeFill="accent3" w:themeFillTint="33"/>
          </w:tcPr>
          <w:p w14:paraId="006E06DA" w14:textId="77777777" w:rsidR="00EB4C3F" w:rsidRPr="00EB4C3F" w:rsidRDefault="00EB4C3F" w:rsidP="00EB4C3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EB4C3F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Chief Pontiac</w:t>
            </w:r>
          </w:p>
        </w:tc>
        <w:tc>
          <w:tcPr>
            <w:tcW w:w="3117" w:type="dxa"/>
            <w:shd w:val="clear" w:color="auto" w:fill="EDEDED" w:themeFill="accent3" w:themeFillTint="33"/>
          </w:tcPr>
          <w:p w14:paraId="18097D8A" w14:textId="77777777" w:rsidR="00EB4C3F" w:rsidRPr="00EB4C3F" w:rsidRDefault="00EB4C3F" w:rsidP="00EB4C3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EB4C3F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King George III</w:t>
            </w:r>
          </w:p>
        </w:tc>
      </w:tr>
      <w:tr w:rsidR="00EB4C3F" w:rsidRPr="00EB4C3F" w14:paraId="3B1E0135" w14:textId="77777777" w:rsidTr="00320B88">
        <w:trPr>
          <w:jc w:val="center"/>
        </w:trPr>
        <w:tc>
          <w:tcPr>
            <w:tcW w:w="3116" w:type="dxa"/>
            <w:shd w:val="clear" w:color="auto" w:fill="EDEDED" w:themeFill="accent3" w:themeFillTint="33"/>
          </w:tcPr>
          <w:p w14:paraId="0EF37983" w14:textId="77777777" w:rsidR="00EB4C3F" w:rsidRPr="00EB4C3F" w:rsidRDefault="00EB4C3F" w:rsidP="00EB4C3F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EB4C3F">
              <w:rPr>
                <w:rFonts w:ascii="Arial" w:eastAsia="Bell MT" w:hAnsi="Arial" w:cs="Arial"/>
                <w:i/>
                <w:lang w:eastAsia="en-CA" w:bidi="en-CA"/>
              </w:rPr>
              <w:t>Reasons you oppose the Royal Proclamation</w:t>
            </w:r>
          </w:p>
        </w:tc>
        <w:tc>
          <w:tcPr>
            <w:tcW w:w="3117" w:type="dxa"/>
            <w:shd w:val="clear" w:color="auto" w:fill="EDEDED" w:themeFill="accent3" w:themeFillTint="33"/>
          </w:tcPr>
          <w:p w14:paraId="2D894E30" w14:textId="77777777" w:rsidR="00EB4C3F" w:rsidRPr="00EB4C3F" w:rsidRDefault="00EB4C3F" w:rsidP="00EB4C3F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EB4C3F">
              <w:rPr>
                <w:rFonts w:ascii="Arial" w:eastAsia="Bell MT" w:hAnsi="Arial" w:cs="Arial"/>
                <w:i/>
                <w:lang w:eastAsia="en-CA" w:bidi="en-CA"/>
              </w:rPr>
              <w:t>Reasons to fight against settlers on your traditional lands</w:t>
            </w:r>
          </w:p>
        </w:tc>
        <w:tc>
          <w:tcPr>
            <w:tcW w:w="3117" w:type="dxa"/>
            <w:shd w:val="clear" w:color="auto" w:fill="EDEDED" w:themeFill="accent3" w:themeFillTint="33"/>
          </w:tcPr>
          <w:p w14:paraId="078958BD" w14:textId="77777777" w:rsidR="00EB4C3F" w:rsidRPr="00EB4C3F" w:rsidRDefault="00EB4C3F" w:rsidP="00EB4C3F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EB4C3F">
              <w:rPr>
                <w:rFonts w:ascii="Arial" w:eastAsia="Bell MT" w:hAnsi="Arial" w:cs="Arial"/>
                <w:i/>
                <w:lang w:eastAsia="en-CA" w:bidi="en-CA"/>
              </w:rPr>
              <w:t>Reasons the Royal Proclamation is important and necessary</w:t>
            </w:r>
          </w:p>
        </w:tc>
      </w:tr>
      <w:tr w:rsidR="00EB4C3F" w:rsidRPr="00EB4C3F" w14:paraId="33EADC43" w14:textId="77777777" w:rsidTr="00320B88">
        <w:trPr>
          <w:jc w:val="center"/>
        </w:trPr>
        <w:tc>
          <w:tcPr>
            <w:tcW w:w="3116" w:type="dxa"/>
          </w:tcPr>
          <w:p w14:paraId="09213117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964E2DF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E60629A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2B35C67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5ECA692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2BF0FFE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D58520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860EE38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9FD320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33736B56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6DE98D9E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EB4C3F" w:rsidRPr="00EB4C3F" w14:paraId="5C85A663" w14:textId="77777777" w:rsidTr="00320B88">
        <w:trPr>
          <w:jc w:val="center"/>
        </w:trPr>
        <w:tc>
          <w:tcPr>
            <w:tcW w:w="3116" w:type="dxa"/>
          </w:tcPr>
          <w:p w14:paraId="5410C58A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27718C0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DFD3A84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6BABFB6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5594FDB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E595AE1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50026CF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1DD8819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ABB0A0F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47DDFA1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0BF8F8D6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696ED8F2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EB4C3F" w:rsidRPr="00EB4C3F" w14:paraId="6FCFED7D" w14:textId="77777777" w:rsidTr="00320B88">
        <w:trPr>
          <w:jc w:val="center"/>
        </w:trPr>
        <w:tc>
          <w:tcPr>
            <w:tcW w:w="3116" w:type="dxa"/>
          </w:tcPr>
          <w:p w14:paraId="0E4D0214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B557223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087D62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BEFC2E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DD59E9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CF1A63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33FA2C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41111EB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DE95D74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B3195B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7DE0BFC0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32292728" w14:textId="77777777" w:rsidR="00EB4C3F" w:rsidRPr="00EB4C3F" w:rsidRDefault="00EB4C3F" w:rsidP="00EB4C3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16D6CAF3" w14:textId="77777777" w:rsidR="00EB4C3F" w:rsidRPr="00EB4C3F" w:rsidRDefault="00EB4C3F" w:rsidP="00EB4C3F">
      <w:pPr>
        <w:widowControl w:val="0"/>
        <w:autoSpaceDE w:val="0"/>
        <w:autoSpaceDN w:val="0"/>
        <w:rPr>
          <w:rFonts w:ascii="Arial" w:eastAsia="Bell MT" w:hAnsi="Arial" w:cs="Arial"/>
          <w:iCs/>
          <w:sz w:val="20"/>
          <w:szCs w:val="20"/>
          <w:lang w:val="en-US" w:eastAsia="en-CA" w:bidi="en-CA"/>
        </w:rPr>
      </w:pPr>
    </w:p>
    <w:p w14:paraId="49348D8A" w14:textId="42041D47" w:rsidR="00EB4C3F" w:rsidRPr="00EB4C3F" w:rsidRDefault="00EB4C3F" w:rsidP="00EB4C3F">
      <w:pPr>
        <w:rPr>
          <w:rFonts w:ascii="Arial" w:eastAsia="Bell MT" w:hAnsi="Arial" w:cs="Arial"/>
          <w:iCs/>
          <w:sz w:val="20"/>
          <w:szCs w:val="20"/>
          <w:lang w:val="en-US" w:eastAsia="en-CA" w:bidi="en-CA"/>
        </w:rPr>
      </w:pPr>
    </w:p>
    <w:sectPr w:rsidR="00EB4C3F" w:rsidRPr="00EB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0860" w14:textId="77777777" w:rsidR="00E83676" w:rsidRDefault="00EB4C3F">
      <w:r>
        <w:separator/>
      </w:r>
    </w:p>
  </w:endnote>
  <w:endnote w:type="continuationSeparator" w:id="0">
    <w:p w14:paraId="07787DB4" w14:textId="77777777" w:rsidR="00E83676" w:rsidRDefault="00EB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C7B92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65027278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9235" w14:textId="77777777" w:rsidR="00E83676" w:rsidRDefault="00EB4C3F">
      <w:r>
        <w:separator/>
      </w:r>
    </w:p>
  </w:footnote>
  <w:footnote w:type="continuationSeparator" w:id="0">
    <w:p w14:paraId="65A67D58" w14:textId="77777777" w:rsidR="00E83676" w:rsidRDefault="00EB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36A79B8D" w:rsidR="00526A34" w:rsidRDefault="00EB4C3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– Social Studies 9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D0EEFF" w14:textId="77777777" w:rsidR="00EB4C3F" w:rsidRPr="00F43BF4" w:rsidRDefault="00EB4C3F" w:rsidP="00EB4C3F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Pr="00F43BF4">
      <w:rPr>
        <w:b/>
        <w:iCs/>
        <w:color w:val="636A69"/>
        <w:lang w:bidi="en-CA"/>
      </w:rPr>
      <w:t>Royal Proclamation of 1763</w:t>
    </w:r>
  </w:p>
  <w:p w14:paraId="00000037" w14:textId="476D4F07" w:rsidR="00526A34" w:rsidRDefault="00526A34">
    <w:pPr>
      <w:rPr>
        <w:rFonts w:ascii="Times New Roman" w:eastAsia="Times New Roman" w:hAnsi="Times New Roman" w:cs="Times New Roman"/>
      </w:rPr>
    </w:pPr>
  </w:p>
  <w:p w14:paraId="00000038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526A34" w:rsidRDefault="00EB4C3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526A34" w:rsidRDefault="00EB4C3F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0F3"/>
    <w:multiLevelType w:val="hybridMultilevel"/>
    <w:tmpl w:val="0CE0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FE4"/>
    <w:multiLevelType w:val="hybridMultilevel"/>
    <w:tmpl w:val="3488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7607D"/>
    <w:multiLevelType w:val="hybridMultilevel"/>
    <w:tmpl w:val="B8A2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99D"/>
    <w:multiLevelType w:val="hybridMultilevel"/>
    <w:tmpl w:val="1766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84413"/>
    <w:multiLevelType w:val="hybridMultilevel"/>
    <w:tmpl w:val="C034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4"/>
    <w:rsid w:val="00051AA8"/>
    <w:rsid w:val="003C7B92"/>
    <w:rsid w:val="00526A34"/>
    <w:rsid w:val="008A5C43"/>
    <w:rsid w:val="00D60103"/>
    <w:rsid w:val="00E83676"/>
    <w:rsid w:val="00E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9DAE"/>
  <w15:docId w15:val="{C79BE9B2-5132-4C10-812B-3E38533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B4C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2021-06-02T05:56:00Z</dcterms:created>
  <dcterms:modified xsi:type="dcterms:W3CDTF">2021-06-02T06:04:00Z</dcterms:modified>
</cp:coreProperties>
</file>